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E5" w:rsidRDefault="00F457E5" w:rsidP="005208FE">
      <w:r>
        <w:t>KLASA 1 PT</w:t>
      </w:r>
    </w:p>
    <w:p w:rsidR="00F457E5" w:rsidRDefault="00F457E5" w:rsidP="00F457E5">
      <w:proofErr w:type="spellStart"/>
      <w:r>
        <w:t>Thema</w:t>
      </w:r>
      <w:proofErr w:type="spellEnd"/>
      <w:r>
        <w:t xml:space="preserve">: Opowiadanie o nawykach żywieniowych. </w:t>
      </w:r>
    </w:p>
    <w:p w:rsidR="00F457E5" w:rsidRPr="00B31AA7" w:rsidRDefault="00271875" w:rsidP="00F457E5">
      <w:pPr>
        <w:rPr>
          <w:rFonts w:ascii="Times New Roman" w:hAnsi="Times New Roman" w:cs="Times New Roman"/>
        </w:rPr>
      </w:pPr>
      <w:r>
        <w:t xml:space="preserve">ZADANIE 1 / </w:t>
      </w:r>
      <w:proofErr w:type="spellStart"/>
      <w:r w:rsidRPr="00271875">
        <w:rPr>
          <w:rStyle w:val="Uwydatnienie"/>
          <w:rFonts w:ascii="Tahoma" w:hAnsi="Tahoma" w:cs="Tahoma"/>
          <w:bCs/>
          <w:i w:val="0"/>
          <w:color w:val="000000"/>
          <w:sz w:val="20"/>
          <w:szCs w:val="20"/>
          <w:shd w:val="clear" w:color="auto" w:fill="FFFFFF"/>
        </w:rPr>
        <w:t>Ü</w:t>
      </w:r>
      <w:r w:rsidR="00F457E5" w:rsidRPr="00271875">
        <w:t>bu</w:t>
      </w:r>
      <w:r w:rsidR="00F457E5">
        <w:t>ng</w:t>
      </w:r>
      <w:proofErr w:type="spellEnd"/>
      <w:r w:rsidR="00F457E5">
        <w:t xml:space="preserve"> 1.</w:t>
      </w:r>
    </w:p>
    <w:p w:rsidR="003D5F67" w:rsidRDefault="00F457E5" w:rsidP="003D5F67">
      <w:pPr>
        <w:ind w:left="708"/>
      </w:pPr>
      <w:r>
        <w:t xml:space="preserve">Proszę przeczytać </w:t>
      </w:r>
      <w:r w:rsidR="003D5F67">
        <w:t>tekst  o nawykach żywieniowych Niemców</w:t>
      </w:r>
      <w:r>
        <w:t xml:space="preserve">. </w:t>
      </w:r>
      <w:r w:rsidR="003D5F67">
        <w:t xml:space="preserve"> </w:t>
      </w:r>
      <w:r w:rsidR="00F51EA7">
        <w:t xml:space="preserve">                                                    </w:t>
      </w:r>
      <w:proofErr w:type="spellStart"/>
      <w:r w:rsidR="003D5F67">
        <w:t>Lies</w:t>
      </w:r>
      <w:proofErr w:type="spellEnd"/>
      <w:r w:rsidR="003D5F67">
        <w:t xml:space="preserve"> </w:t>
      </w:r>
      <w:proofErr w:type="spellStart"/>
      <w:r w:rsidR="003D5F67">
        <w:t>bitte</w:t>
      </w:r>
      <w:proofErr w:type="spellEnd"/>
      <w:r w:rsidR="003D5F67">
        <w:t xml:space="preserve"> den </w:t>
      </w:r>
      <w:proofErr w:type="spellStart"/>
      <w:r w:rsidR="003D5F67">
        <w:t>Text</w:t>
      </w:r>
      <w:proofErr w:type="spellEnd"/>
      <w:r w:rsidR="003D5F67">
        <w:t xml:space="preserve"> </w:t>
      </w:r>
      <w:proofErr w:type="spellStart"/>
      <w:r w:rsidR="003D5F67">
        <w:t>unter</w:t>
      </w:r>
      <w:proofErr w:type="spellEnd"/>
      <w:r w:rsidR="003D5F67">
        <w:t xml:space="preserve"> </w:t>
      </w:r>
      <w:proofErr w:type="spellStart"/>
      <w:r w:rsidR="003D5F67">
        <w:t>dem</w:t>
      </w:r>
      <w:proofErr w:type="spellEnd"/>
      <w:r w:rsidR="003D5F67">
        <w:t xml:space="preserve"> </w:t>
      </w:r>
      <w:proofErr w:type="spellStart"/>
      <w:r w:rsidR="003D5F67">
        <w:t>Titel</w:t>
      </w:r>
      <w:proofErr w:type="spellEnd"/>
      <w:r w:rsidR="003D5F67">
        <w:t xml:space="preserve"> „ </w:t>
      </w:r>
      <w:proofErr w:type="spellStart"/>
      <w:r w:rsidR="003D5F67">
        <w:t>Esseingewohnheiten</w:t>
      </w:r>
      <w:proofErr w:type="spellEnd"/>
      <w:r w:rsidR="003D5F67">
        <w:t xml:space="preserve"> der  </w:t>
      </w:r>
      <w:proofErr w:type="spellStart"/>
      <w:r w:rsidR="003D5F67">
        <w:t>Deutschen</w:t>
      </w:r>
      <w:proofErr w:type="spellEnd"/>
      <w:r w:rsidR="003D5F67">
        <w:t>”.</w:t>
      </w:r>
    </w:p>
    <w:p w:rsidR="00F51EA7" w:rsidRDefault="00F457E5" w:rsidP="00F51EA7">
      <w:pPr>
        <w:ind w:left="708"/>
      </w:pPr>
      <w:r>
        <w:t xml:space="preserve">Na podstawie tekstów </w:t>
      </w:r>
      <w:r w:rsidR="00F51EA7">
        <w:t xml:space="preserve">zaznacz czy zdania zgadzają się z tekstem.  </w:t>
      </w:r>
      <w:proofErr w:type="spellStart"/>
      <w:r w:rsidR="00F51EA7">
        <w:t>Kreuze</w:t>
      </w:r>
      <w:proofErr w:type="spellEnd"/>
      <w:r w:rsidR="00F51EA7">
        <w:t xml:space="preserve">  </w:t>
      </w:r>
      <w:r w:rsidR="00F51EA7" w:rsidRPr="00F51EA7">
        <w:rPr>
          <w:i/>
        </w:rPr>
        <w:t>ja</w:t>
      </w:r>
      <w:r w:rsidR="00F51EA7">
        <w:t xml:space="preserve"> </w:t>
      </w:r>
      <w:proofErr w:type="spellStart"/>
      <w:r w:rsidR="00F51EA7">
        <w:t>oder</w:t>
      </w:r>
      <w:proofErr w:type="spellEnd"/>
      <w:r w:rsidR="00F51EA7">
        <w:t xml:space="preserve"> </w:t>
      </w:r>
      <w:proofErr w:type="spellStart"/>
      <w:r w:rsidR="00F51EA7" w:rsidRPr="00F51EA7">
        <w:rPr>
          <w:i/>
        </w:rPr>
        <w:t>nein</w:t>
      </w:r>
      <w:proofErr w:type="spellEnd"/>
      <w:r w:rsidR="00F51EA7">
        <w:t xml:space="preserve"> </w:t>
      </w:r>
      <w:proofErr w:type="spellStart"/>
      <w:r w:rsidR="00F51EA7">
        <w:t>an</w:t>
      </w:r>
      <w:proofErr w:type="spellEnd"/>
      <w:r w:rsidR="00F51EA7">
        <w:t>.</w:t>
      </w:r>
    </w:p>
    <w:p w:rsidR="00F457E5" w:rsidRDefault="00C939BE">
      <w:r>
        <w:rPr>
          <w:noProof/>
          <w:lang w:eastAsia="pl-PL"/>
        </w:rPr>
        <w:drawing>
          <wp:inline distT="0" distB="0" distL="0" distR="0" wp14:anchorId="083A1A72" wp14:editId="21BB6355">
            <wp:extent cx="5829300" cy="6753225"/>
            <wp:effectExtent l="0" t="0" r="0" b="9525"/>
            <wp:docPr id="2" name="Obraz 2" descr="https://de.islcollective.com/preview/201609/f/texte-essen-essgewohnnheiten-der-deutschen-einszueins-mentoring-inhalt-und-sprachenintegriert_907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.islcollective.com/preview/201609/f/texte-essen-essgewohnnheiten-der-deutschen-einszueins-mentoring-inhalt-und-sprachenintegriert_90754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269" cy="676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A7" w:rsidRDefault="00271875">
      <w:r>
        <w:lastRenderedPageBreak/>
        <w:t xml:space="preserve">Zadanie 2/ </w:t>
      </w:r>
      <w:proofErr w:type="spellStart"/>
      <w:r w:rsidRPr="00271875">
        <w:rPr>
          <w:rStyle w:val="Uwydatnienie"/>
          <w:rFonts w:ascii="Tahoma" w:hAnsi="Tahoma" w:cs="Tahoma"/>
          <w:bCs/>
          <w:i w:val="0"/>
          <w:color w:val="000000"/>
          <w:sz w:val="20"/>
          <w:szCs w:val="20"/>
          <w:shd w:val="clear" w:color="auto" w:fill="FFFFFF"/>
        </w:rPr>
        <w:t>Ü</w:t>
      </w:r>
      <w:r w:rsidRPr="00271875">
        <w:t>bu</w:t>
      </w:r>
      <w:r>
        <w:t>ng</w:t>
      </w:r>
      <w:proofErr w:type="spellEnd"/>
      <w:r>
        <w:t xml:space="preserve"> </w:t>
      </w:r>
      <w:r w:rsidR="00F51EA7">
        <w:t>2.</w:t>
      </w:r>
    </w:p>
    <w:p w:rsidR="00F51EA7" w:rsidRDefault="00F51EA7">
      <w:r>
        <w:t>Odpowiedz na pytania do tekstu</w:t>
      </w:r>
    </w:p>
    <w:p w:rsidR="00F457E5" w:rsidRDefault="00F51EA7">
      <w:pPr>
        <w:rPr>
          <w:rFonts w:ascii="Helvetica" w:hAnsi="Helvetica" w:cs="Helvetica"/>
          <w:color w:val="222222"/>
          <w:sz w:val="21"/>
          <w:szCs w:val="21"/>
        </w:rPr>
      </w:pPr>
      <w:proofErr w:type="spellStart"/>
      <w:r>
        <w:t>Beantworte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über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den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Text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.</w:t>
      </w:r>
    </w:p>
    <w:p w:rsidR="00F51EA7" w:rsidRDefault="00F51EA7" w:rsidP="00F51EA7">
      <w:pPr>
        <w:pStyle w:val="Akapitzlist"/>
        <w:numPr>
          <w:ilvl w:val="0"/>
          <w:numId w:val="5"/>
        </w:numPr>
      </w:pPr>
      <w:r>
        <w:t xml:space="preserve">Wie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Mahlzeiten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es in </w:t>
      </w:r>
      <w:proofErr w:type="spellStart"/>
      <w:r>
        <w:t>Deutschland</w:t>
      </w:r>
      <w:proofErr w:type="spellEnd"/>
      <w:r>
        <w:t>?</w:t>
      </w:r>
      <w:r w:rsidR="00086163">
        <w:t xml:space="preserve"> ( Ile posiłków jest w Niemczech? )</w:t>
      </w:r>
    </w:p>
    <w:p w:rsidR="00F51EA7" w:rsidRPr="00F51EA7" w:rsidRDefault="00F51EA7" w:rsidP="00F51EA7">
      <w:pPr>
        <w:pStyle w:val="Akapitzlist"/>
        <w:numPr>
          <w:ilvl w:val="0"/>
          <w:numId w:val="5"/>
        </w:numPr>
      </w:pPr>
      <w:r>
        <w:t xml:space="preserve">Was </w:t>
      </w:r>
      <w:proofErr w:type="spellStart"/>
      <w:r w:rsidR="00086163">
        <w:t>e</w:t>
      </w:r>
      <w:r>
        <w:t>ssen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Leute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Fr</w:t>
      </w:r>
      <w:r>
        <w:rPr>
          <w:rFonts w:ascii="Helvetica" w:hAnsi="Helvetica" w:cs="Helvetica"/>
          <w:color w:val="222222"/>
          <w:sz w:val="21"/>
          <w:szCs w:val="21"/>
        </w:rPr>
        <w:t>ühstück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?</w:t>
      </w:r>
      <w:r w:rsidR="00086163">
        <w:rPr>
          <w:rFonts w:ascii="Helvetica" w:hAnsi="Helvetica" w:cs="Helvetica"/>
          <w:color w:val="222222"/>
          <w:sz w:val="21"/>
          <w:szCs w:val="21"/>
        </w:rPr>
        <w:t xml:space="preserve"> ( Co jedzą ludzie na śniadanie?)</w:t>
      </w:r>
    </w:p>
    <w:p w:rsidR="00F51EA7" w:rsidRDefault="00F51EA7" w:rsidP="00F51EA7">
      <w:pPr>
        <w:pStyle w:val="Akapitzlist"/>
        <w:numPr>
          <w:ilvl w:val="0"/>
          <w:numId w:val="5"/>
        </w:numPr>
      </w:pPr>
      <w:proofErr w:type="spellStart"/>
      <w:r>
        <w:t>Um</w:t>
      </w:r>
      <w:proofErr w:type="spellEnd"/>
      <w:r>
        <w:t xml:space="preserve"> wie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Uhr</w:t>
      </w:r>
      <w:proofErr w:type="spellEnd"/>
      <w:r>
        <w:t xml:space="preserve"> </w:t>
      </w:r>
      <w:proofErr w:type="spellStart"/>
      <w:r w:rsidR="00086163">
        <w:t>e</w:t>
      </w:r>
      <w:r>
        <w:t>ssen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meisten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Mittag</w:t>
      </w:r>
      <w:proofErr w:type="spellEnd"/>
      <w:r>
        <w:t>?</w:t>
      </w:r>
      <w:r w:rsidR="00086163">
        <w:t xml:space="preserve"> ( O której godzinie je większość obiad?)</w:t>
      </w:r>
    </w:p>
    <w:p w:rsidR="00F51EA7" w:rsidRDefault="00F51EA7" w:rsidP="00F51EA7">
      <w:pPr>
        <w:pStyle w:val="Akapitzlist"/>
        <w:numPr>
          <w:ilvl w:val="0"/>
          <w:numId w:val="5"/>
        </w:numPr>
      </w:pPr>
      <w:r>
        <w:t xml:space="preserve">Was </w:t>
      </w:r>
      <w:proofErr w:type="spellStart"/>
      <w:r>
        <w:t>m</w:t>
      </w:r>
      <w:r w:rsidR="000F635D">
        <w:t>ögen</w:t>
      </w:r>
      <w:proofErr w:type="spellEnd"/>
      <w:r w:rsidR="000F635D">
        <w:t xml:space="preserve"> </w:t>
      </w:r>
      <w:proofErr w:type="spellStart"/>
      <w:r w:rsidR="000F635D">
        <w:t>die</w:t>
      </w:r>
      <w:proofErr w:type="spellEnd"/>
      <w:r w:rsidR="000F635D">
        <w:t xml:space="preserve"> </w:t>
      </w:r>
      <w:proofErr w:type="spellStart"/>
      <w:r w:rsidR="000F635D">
        <w:t>Jugendlichen</w:t>
      </w:r>
      <w:proofErr w:type="spellEnd"/>
      <w:r w:rsidR="000F635D">
        <w:t xml:space="preserve"> </w:t>
      </w:r>
      <w:proofErr w:type="spellStart"/>
      <w:r w:rsidR="000F635D">
        <w:t>am</w:t>
      </w:r>
      <w:proofErr w:type="spellEnd"/>
      <w:r w:rsidR="000F635D">
        <w:t xml:space="preserve"> </w:t>
      </w:r>
      <w:proofErr w:type="spellStart"/>
      <w:r w:rsidR="000F635D">
        <w:t>liebsten</w:t>
      </w:r>
      <w:proofErr w:type="spellEnd"/>
      <w:r w:rsidR="000F635D">
        <w:t>?</w:t>
      </w:r>
      <w:r w:rsidR="00086163">
        <w:t xml:space="preserve"> ( Co młodzież lubi najchętniej?)</w:t>
      </w:r>
    </w:p>
    <w:p w:rsidR="00086163" w:rsidRDefault="00271875" w:rsidP="00086163">
      <w:r>
        <w:t xml:space="preserve">ZADANIE 3/ </w:t>
      </w:r>
      <w:r w:rsidR="00086163">
        <w:t xml:space="preserve"> </w:t>
      </w:r>
      <w:proofErr w:type="spellStart"/>
      <w:r w:rsidRPr="00271875">
        <w:rPr>
          <w:rStyle w:val="Uwydatnienie"/>
          <w:rFonts w:ascii="Tahoma" w:hAnsi="Tahoma" w:cs="Tahoma"/>
          <w:bCs/>
          <w:i w:val="0"/>
          <w:color w:val="000000"/>
          <w:sz w:val="20"/>
          <w:szCs w:val="20"/>
          <w:shd w:val="clear" w:color="auto" w:fill="FFFFFF"/>
        </w:rPr>
        <w:t>Ü</w:t>
      </w:r>
      <w:r w:rsidRPr="00271875">
        <w:t>bu</w:t>
      </w:r>
      <w:r>
        <w:t>ng</w:t>
      </w:r>
      <w:proofErr w:type="spellEnd"/>
      <w:r>
        <w:t xml:space="preserve"> </w:t>
      </w:r>
      <w:r w:rsidR="00086163">
        <w:t>3.</w:t>
      </w:r>
    </w:p>
    <w:p w:rsidR="00086163" w:rsidRDefault="00086163" w:rsidP="00086163">
      <w:pPr>
        <w:rPr>
          <w:rFonts w:ascii="Helvetica" w:hAnsi="Helvetica" w:cs="Helvetica"/>
          <w:color w:val="222222"/>
          <w:sz w:val="21"/>
          <w:szCs w:val="21"/>
        </w:rPr>
      </w:pPr>
      <w:r>
        <w:t xml:space="preserve">Odpowiedz na pytania o sobie samym.  </w:t>
      </w:r>
      <w:proofErr w:type="spellStart"/>
      <w:r>
        <w:t>Beantworte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über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sich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</w:rPr>
        <w:t>selbst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.</w:t>
      </w:r>
    </w:p>
    <w:p w:rsidR="00086163" w:rsidRDefault="00086163" w:rsidP="00086163">
      <w:pPr>
        <w:pStyle w:val="Akapitzlist"/>
        <w:numPr>
          <w:ilvl w:val="0"/>
          <w:numId w:val="6"/>
        </w:numPr>
      </w:pPr>
      <w:r>
        <w:t xml:space="preserve">Wie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Mahlzeiten</w:t>
      </w:r>
      <w:proofErr w:type="spellEnd"/>
      <w:r>
        <w:t xml:space="preserve"> </w:t>
      </w:r>
      <w:proofErr w:type="spellStart"/>
      <w:r>
        <w:t>isst</w:t>
      </w:r>
      <w:proofErr w:type="spellEnd"/>
      <w:r>
        <w:t xml:space="preserve"> </w:t>
      </w:r>
      <w:proofErr w:type="spellStart"/>
      <w:r>
        <w:t>du</w:t>
      </w:r>
      <w:proofErr w:type="spellEnd"/>
      <w:r>
        <w:t>? Ile jesz posiłków?</w:t>
      </w:r>
    </w:p>
    <w:p w:rsidR="00086163" w:rsidRDefault="00086163" w:rsidP="007B7B87">
      <w:pPr>
        <w:pStyle w:val="Akapitzlist"/>
        <w:numPr>
          <w:ilvl w:val="0"/>
          <w:numId w:val="6"/>
        </w:numPr>
      </w:pPr>
      <w:proofErr w:type="spellStart"/>
      <w:r>
        <w:t>Isst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lieber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im </w:t>
      </w:r>
      <w:proofErr w:type="spellStart"/>
      <w:r>
        <w:t>Restaurant?Jadasz</w:t>
      </w:r>
      <w:proofErr w:type="spellEnd"/>
      <w:r>
        <w:t xml:space="preserve"> chętniej w domu, czy w restauracji?</w:t>
      </w:r>
    </w:p>
    <w:p w:rsidR="00086163" w:rsidRPr="00CE28B1" w:rsidRDefault="00086163" w:rsidP="00086163">
      <w:pPr>
        <w:pStyle w:val="Akapitzlist"/>
        <w:numPr>
          <w:ilvl w:val="0"/>
          <w:numId w:val="6"/>
        </w:numPr>
      </w:pPr>
      <w:proofErr w:type="spellStart"/>
      <w:r>
        <w:t>Isst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lieber</w:t>
      </w:r>
      <w:proofErr w:type="spellEnd"/>
      <w:r>
        <w:t xml:space="preserve"> </w:t>
      </w:r>
      <w:proofErr w:type="spellStart"/>
      <w:r>
        <w:t>s</w:t>
      </w:r>
      <w:r>
        <w:rPr>
          <w:rFonts w:ascii="Helvetica" w:hAnsi="Helvetica" w:cs="Helvetica"/>
          <w:color w:val="222222"/>
          <w:sz w:val="21"/>
          <w:szCs w:val="21"/>
        </w:rPr>
        <w:t>ü</w:t>
      </w:r>
      <w:r>
        <w:rPr>
          <w:color w:val="222222"/>
          <w:sz w:val="26"/>
          <w:szCs w:val="26"/>
          <w:shd w:val="clear" w:color="auto" w:fill="FFFFFF"/>
        </w:rPr>
        <w:t>ß</w:t>
      </w:r>
      <w:r w:rsidR="00CE28B1">
        <w:rPr>
          <w:color w:val="222222"/>
          <w:sz w:val="26"/>
          <w:szCs w:val="26"/>
          <w:shd w:val="clear" w:color="auto" w:fill="FFFFFF"/>
        </w:rPr>
        <w:t>e</w:t>
      </w:r>
      <w:proofErr w:type="spellEnd"/>
      <w:r w:rsidR="00CE28B1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CE28B1">
        <w:rPr>
          <w:color w:val="222222"/>
          <w:sz w:val="26"/>
          <w:szCs w:val="26"/>
          <w:shd w:val="clear" w:color="auto" w:fill="FFFFFF"/>
        </w:rPr>
        <w:t>oder</w:t>
      </w:r>
      <w:proofErr w:type="spellEnd"/>
      <w:r w:rsidR="00CE28B1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CE28B1">
        <w:rPr>
          <w:color w:val="222222"/>
          <w:sz w:val="26"/>
          <w:szCs w:val="26"/>
          <w:shd w:val="clear" w:color="auto" w:fill="FFFFFF"/>
        </w:rPr>
        <w:t>salzige</w:t>
      </w:r>
      <w:proofErr w:type="spellEnd"/>
      <w:r w:rsidR="00CE28B1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CE28B1">
        <w:rPr>
          <w:color w:val="222222"/>
          <w:sz w:val="26"/>
          <w:szCs w:val="26"/>
          <w:shd w:val="clear" w:color="auto" w:fill="FFFFFF"/>
        </w:rPr>
        <w:t>Gerichte</w:t>
      </w:r>
      <w:proofErr w:type="spellEnd"/>
      <w:r w:rsidR="00CE28B1">
        <w:rPr>
          <w:color w:val="222222"/>
          <w:sz w:val="26"/>
          <w:szCs w:val="26"/>
          <w:shd w:val="clear" w:color="auto" w:fill="FFFFFF"/>
        </w:rPr>
        <w:t>? Jesz chętniej słodkie czy słone potrawy?</w:t>
      </w:r>
    </w:p>
    <w:p w:rsidR="00CE28B1" w:rsidRDefault="00CE28B1" w:rsidP="00086163">
      <w:pPr>
        <w:pStyle w:val="Akapitzlist"/>
        <w:numPr>
          <w:ilvl w:val="0"/>
          <w:numId w:val="6"/>
        </w:numPr>
      </w:pPr>
      <w:r>
        <w:t xml:space="preserve">Was </w:t>
      </w:r>
      <w:proofErr w:type="spellStart"/>
      <w:r>
        <w:t>isst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Lieblingsgericht</w:t>
      </w:r>
      <w:proofErr w:type="spellEnd"/>
      <w:r>
        <w:t>? Jaka jest twoja ulubiona potrawa?</w:t>
      </w:r>
    </w:p>
    <w:p w:rsidR="0054704F" w:rsidRDefault="0054704F">
      <w:r>
        <w:t>ZADANIE 4./ B</w:t>
      </w:r>
      <w:r w:rsidR="00271875" w:rsidRPr="00271875">
        <w:rPr>
          <w:rStyle w:val="Uwydatnienie"/>
          <w:rFonts w:ascii="Tahoma" w:hAnsi="Tahoma" w:cs="Tahoma"/>
          <w:bCs/>
          <w:i w:val="0"/>
          <w:color w:val="000000"/>
          <w:sz w:val="20"/>
          <w:szCs w:val="20"/>
          <w:shd w:val="clear" w:color="auto" w:fill="FFFFFF"/>
        </w:rPr>
        <w:t xml:space="preserve"> </w:t>
      </w:r>
      <w:r w:rsidR="00271875" w:rsidRPr="00271875">
        <w:rPr>
          <w:rStyle w:val="Uwydatnienie"/>
          <w:rFonts w:ascii="Tahoma" w:hAnsi="Tahoma" w:cs="Tahoma"/>
          <w:bCs/>
          <w:i w:val="0"/>
          <w:color w:val="000000"/>
          <w:sz w:val="20"/>
          <w:szCs w:val="20"/>
          <w:shd w:val="clear" w:color="auto" w:fill="FFFFFF"/>
        </w:rPr>
        <w:t>Ü</w:t>
      </w:r>
      <w:r w:rsidR="00271875">
        <w:t>B</w:t>
      </w:r>
      <w:r>
        <w:t>UNG4.</w:t>
      </w:r>
    </w:p>
    <w:p w:rsidR="00F457E5" w:rsidRPr="0054704F" w:rsidRDefault="00270AEE">
      <w:hyperlink r:id="rId9" w:tgtFrame="_blank" w:history="1">
        <w:r w:rsidR="0054704F" w:rsidRPr="0054704F">
          <w:rPr>
            <w:rStyle w:val="Hipercze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Was </w:t>
        </w:r>
        <w:proofErr w:type="spellStart"/>
        <w:r w:rsidR="0054704F" w:rsidRPr="0054704F">
          <w:rPr>
            <w:rStyle w:val="Hipercze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passt</w:t>
        </w:r>
        <w:proofErr w:type="spellEnd"/>
        <w:r w:rsidR="0054704F" w:rsidRPr="0054704F">
          <w:rPr>
            <w:rStyle w:val="Hipercze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 zusammen? </w:t>
        </w:r>
        <w:proofErr w:type="spellStart"/>
        <w:r w:rsidR="0054704F" w:rsidRPr="0054704F">
          <w:rPr>
            <w:rStyle w:val="Hipercze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Verbinde</w:t>
        </w:r>
        <w:proofErr w:type="spellEnd"/>
        <w:r w:rsidR="0054704F" w:rsidRPr="0054704F">
          <w:rPr>
            <w:rStyle w:val="Hipercze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! (Połącz, co pasuje.)</w:t>
        </w:r>
      </w:hyperlink>
    </w:p>
    <w:p w:rsidR="00F457E5" w:rsidRDefault="00270AEE">
      <w:hyperlink r:id="rId10" w:history="1">
        <w:r w:rsidR="0054704F">
          <w:rPr>
            <w:rStyle w:val="Hipercze"/>
          </w:rPr>
          <w:t>http://www.edulekcja.pl/tests/verbinde/mahlzeiten2.htm</w:t>
        </w:r>
      </w:hyperlink>
    </w:p>
    <w:p w:rsidR="007B7B87" w:rsidRDefault="007B7B87">
      <w:pPr>
        <w:rPr>
          <w:b/>
        </w:rPr>
      </w:pPr>
      <w:r w:rsidRPr="007B7B87">
        <w:rPr>
          <w:b/>
        </w:rPr>
        <w:t>ZADANIE 5. DLA CHĘTNYCH</w:t>
      </w:r>
      <w:r w:rsidR="00271875">
        <w:rPr>
          <w:b/>
        </w:rPr>
        <w:t xml:space="preserve">/ </w:t>
      </w:r>
      <w:proofErr w:type="spellStart"/>
      <w:r w:rsidR="00271875" w:rsidRPr="00271875">
        <w:rPr>
          <w:rStyle w:val="Uwydatnienie"/>
          <w:rFonts w:ascii="Tahoma" w:hAnsi="Tahoma" w:cs="Tahoma"/>
          <w:bCs/>
          <w:i w:val="0"/>
          <w:color w:val="000000"/>
          <w:sz w:val="20"/>
          <w:szCs w:val="20"/>
          <w:shd w:val="clear" w:color="auto" w:fill="FFFFFF"/>
        </w:rPr>
        <w:t>Ü</w:t>
      </w:r>
      <w:r w:rsidR="00271875" w:rsidRPr="00271875">
        <w:t>bu</w:t>
      </w:r>
      <w:r w:rsidR="00271875">
        <w:t>ng</w:t>
      </w:r>
      <w:proofErr w:type="spellEnd"/>
      <w:r w:rsidR="00271875">
        <w:t xml:space="preserve"> 5 </w:t>
      </w:r>
    </w:p>
    <w:p w:rsidR="006033F3" w:rsidRDefault="006033F3">
      <w:pPr>
        <w:rPr>
          <w:b/>
        </w:rPr>
      </w:pPr>
      <w:r>
        <w:rPr>
          <w:b/>
        </w:rPr>
        <w:t xml:space="preserve">Zachęcam do przeczytania kolejnego tekstu o nawykach żywieniowych Niemców, który znajduje się na stronie internetowej poniżej. </w:t>
      </w:r>
    </w:p>
    <w:p w:rsidR="007B7B87" w:rsidRDefault="00270AEE">
      <w:hyperlink r:id="rId11" w:history="1">
        <w:r w:rsidR="007B7B87">
          <w:rPr>
            <w:rStyle w:val="Hipercze"/>
          </w:rPr>
          <w:t>http://www.edulekcja.pl/dach-lander/mahlzeiten-in-deutschland-posilki-w-niemczech/</w:t>
        </w:r>
      </w:hyperlink>
    </w:p>
    <w:p w:rsidR="006033F3" w:rsidRDefault="006033F3">
      <w:pPr>
        <w:rPr>
          <w:b/>
        </w:rPr>
      </w:pPr>
      <w:r>
        <w:t>Na podstawie tekstu wykonaj quiz.</w:t>
      </w:r>
    </w:p>
    <w:p w:rsidR="007B7B87" w:rsidRDefault="00270AEE">
      <w:pPr>
        <w:rPr>
          <w:rStyle w:val="Hipercze"/>
          <w:rFonts w:ascii="Arial" w:hAnsi="Arial" w:cs="Arial"/>
          <w:color w:val="2EA3F2"/>
          <w:sz w:val="21"/>
          <w:szCs w:val="21"/>
          <w:bdr w:val="none" w:sz="0" w:space="0" w:color="auto" w:frame="1"/>
          <w:shd w:val="clear" w:color="auto" w:fill="FFFFFF"/>
        </w:rPr>
      </w:pPr>
      <w:hyperlink r:id="rId12" w:tgtFrame="_blank" w:history="1">
        <w:r w:rsidR="007B7B87">
          <w:rPr>
            <w:rStyle w:val="Hipercze"/>
            <w:rFonts w:ascii="Arial" w:hAnsi="Arial" w:cs="Arial"/>
            <w:color w:val="2EA3F2"/>
            <w:sz w:val="21"/>
            <w:szCs w:val="21"/>
            <w:bdr w:val="none" w:sz="0" w:space="0" w:color="auto" w:frame="1"/>
            <w:shd w:val="clear" w:color="auto" w:fill="FFFFFF"/>
          </w:rPr>
          <w:t xml:space="preserve">Quiz. </w:t>
        </w:r>
        <w:proofErr w:type="spellStart"/>
        <w:r w:rsidR="007B7B87">
          <w:rPr>
            <w:rStyle w:val="Hipercze"/>
            <w:rFonts w:ascii="Arial" w:hAnsi="Arial" w:cs="Arial"/>
            <w:color w:val="2EA3F2"/>
            <w:sz w:val="21"/>
            <w:szCs w:val="21"/>
            <w:bdr w:val="none" w:sz="0" w:space="0" w:color="auto" w:frame="1"/>
            <w:shd w:val="clear" w:color="auto" w:fill="FFFFFF"/>
          </w:rPr>
          <w:t>Markiere</w:t>
        </w:r>
        <w:proofErr w:type="spellEnd"/>
        <w:r w:rsidR="007B7B87">
          <w:rPr>
            <w:rStyle w:val="Hipercze"/>
            <w:rFonts w:ascii="Arial" w:hAnsi="Arial" w:cs="Arial"/>
            <w:color w:val="2EA3F2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B7B87">
          <w:rPr>
            <w:rStyle w:val="Hipercze"/>
            <w:rFonts w:ascii="Arial" w:hAnsi="Arial" w:cs="Arial"/>
            <w:color w:val="2EA3F2"/>
            <w:sz w:val="21"/>
            <w:szCs w:val="21"/>
            <w:bdr w:val="none" w:sz="0" w:space="0" w:color="auto" w:frame="1"/>
            <w:shd w:val="clear" w:color="auto" w:fill="FFFFFF"/>
          </w:rPr>
          <w:t>die</w:t>
        </w:r>
        <w:proofErr w:type="spellEnd"/>
        <w:r w:rsidR="007B7B87">
          <w:rPr>
            <w:rStyle w:val="Hipercze"/>
            <w:rFonts w:ascii="Arial" w:hAnsi="Arial" w:cs="Arial"/>
            <w:color w:val="2EA3F2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B7B87">
          <w:rPr>
            <w:rStyle w:val="Hipercze"/>
            <w:rFonts w:ascii="Arial" w:hAnsi="Arial" w:cs="Arial"/>
            <w:color w:val="2EA3F2"/>
            <w:sz w:val="21"/>
            <w:szCs w:val="21"/>
            <w:bdr w:val="none" w:sz="0" w:space="0" w:color="auto" w:frame="1"/>
            <w:shd w:val="clear" w:color="auto" w:fill="FFFFFF"/>
          </w:rPr>
          <w:t>richtige</w:t>
        </w:r>
        <w:proofErr w:type="spellEnd"/>
        <w:r w:rsidR="007B7B87">
          <w:rPr>
            <w:rStyle w:val="Hipercze"/>
            <w:rFonts w:ascii="Arial" w:hAnsi="Arial" w:cs="Arial"/>
            <w:color w:val="2EA3F2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B7B87">
          <w:rPr>
            <w:rStyle w:val="Hipercze"/>
            <w:rFonts w:ascii="Arial" w:hAnsi="Arial" w:cs="Arial"/>
            <w:color w:val="2EA3F2"/>
            <w:sz w:val="21"/>
            <w:szCs w:val="21"/>
            <w:bdr w:val="none" w:sz="0" w:space="0" w:color="auto" w:frame="1"/>
            <w:shd w:val="clear" w:color="auto" w:fill="FFFFFF"/>
          </w:rPr>
          <w:t>Antwort</w:t>
        </w:r>
        <w:proofErr w:type="spellEnd"/>
        <w:r w:rsidR="007B7B87">
          <w:rPr>
            <w:rStyle w:val="Hipercze"/>
            <w:rFonts w:ascii="Arial" w:hAnsi="Arial" w:cs="Arial"/>
            <w:color w:val="2EA3F2"/>
            <w:sz w:val="21"/>
            <w:szCs w:val="21"/>
            <w:bdr w:val="none" w:sz="0" w:space="0" w:color="auto" w:frame="1"/>
            <w:shd w:val="clear" w:color="auto" w:fill="FFFFFF"/>
          </w:rPr>
          <w:t>! (Zaznacz poprawną odpowiedź!)</w:t>
        </w:r>
      </w:hyperlink>
    </w:p>
    <w:p w:rsidR="00F457E5" w:rsidRDefault="00F457E5"/>
    <w:p w:rsidR="00F457E5" w:rsidRDefault="00F457E5">
      <w:bookmarkStart w:id="0" w:name="_GoBack"/>
      <w:bookmarkEnd w:id="0"/>
    </w:p>
    <w:sectPr w:rsidR="00F4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EE" w:rsidRDefault="00270AEE" w:rsidP="003D5F67">
      <w:pPr>
        <w:spacing w:after="0" w:line="240" w:lineRule="auto"/>
      </w:pPr>
      <w:r>
        <w:separator/>
      </w:r>
    </w:p>
  </w:endnote>
  <w:endnote w:type="continuationSeparator" w:id="0">
    <w:p w:rsidR="00270AEE" w:rsidRDefault="00270AEE" w:rsidP="003D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EE" w:rsidRDefault="00270AEE" w:rsidP="003D5F67">
      <w:pPr>
        <w:spacing w:after="0" w:line="240" w:lineRule="auto"/>
      </w:pPr>
      <w:r>
        <w:separator/>
      </w:r>
    </w:p>
  </w:footnote>
  <w:footnote w:type="continuationSeparator" w:id="0">
    <w:p w:rsidR="00270AEE" w:rsidRDefault="00270AEE" w:rsidP="003D5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7EC"/>
    <w:multiLevelType w:val="hybridMultilevel"/>
    <w:tmpl w:val="01E0676A"/>
    <w:lvl w:ilvl="0" w:tplc="9D6223F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22222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4F88"/>
    <w:multiLevelType w:val="multilevel"/>
    <w:tmpl w:val="B43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97F52"/>
    <w:multiLevelType w:val="hybridMultilevel"/>
    <w:tmpl w:val="49C0B9DC"/>
    <w:lvl w:ilvl="0" w:tplc="7FC41E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9A5ECA"/>
    <w:multiLevelType w:val="hybridMultilevel"/>
    <w:tmpl w:val="89DA1006"/>
    <w:lvl w:ilvl="0" w:tplc="136092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093BCF"/>
    <w:multiLevelType w:val="hybridMultilevel"/>
    <w:tmpl w:val="66DEA8DE"/>
    <w:lvl w:ilvl="0" w:tplc="B4FCDC0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22222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F4E5F"/>
    <w:multiLevelType w:val="hybridMultilevel"/>
    <w:tmpl w:val="CDF6F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94"/>
    <w:rsid w:val="00003400"/>
    <w:rsid w:val="00086163"/>
    <w:rsid w:val="000F635D"/>
    <w:rsid w:val="00230F7A"/>
    <w:rsid w:val="00247B7F"/>
    <w:rsid w:val="00270AEE"/>
    <w:rsid w:val="00271875"/>
    <w:rsid w:val="003621DF"/>
    <w:rsid w:val="003D5F67"/>
    <w:rsid w:val="00492661"/>
    <w:rsid w:val="005208FE"/>
    <w:rsid w:val="0054704F"/>
    <w:rsid w:val="005653B9"/>
    <w:rsid w:val="005D7D3B"/>
    <w:rsid w:val="006033F3"/>
    <w:rsid w:val="00630394"/>
    <w:rsid w:val="006714A1"/>
    <w:rsid w:val="006A66F9"/>
    <w:rsid w:val="006D1756"/>
    <w:rsid w:val="007B7B87"/>
    <w:rsid w:val="00817385"/>
    <w:rsid w:val="008269F4"/>
    <w:rsid w:val="00887A9E"/>
    <w:rsid w:val="00A54E6A"/>
    <w:rsid w:val="00A54F7E"/>
    <w:rsid w:val="00A84E2F"/>
    <w:rsid w:val="00AB7ABB"/>
    <w:rsid w:val="00B31AA7"/>
    <w:rsid w:val="00BF2D79"/>
    <w:rsid w:val="00C939BE"/>
    <w:rsid w:val="00CE28B1"/>
    <w:rsid w:val="00DC63BD"/>
    <w:rsid w:val="00E00704"/>
    <w:rsid w:val="00E95ACB"/>
    <w:rsid w:val="00EF5463"/>
    <w:rsid w:val="00F457E5"/>
    <w:rsid w:val="00F51EA7"/>
    <w:rsid w:val="00F9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7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F67"/>
  </w:style>
  <w:style w:type="paragraph" w:styleId="Stopka">
    <w:name w:val="footer"/>
    <w:basedOn w:val="Normalny"/>
    <w:link w:val="StopkaZnak"/>
    <w:uiPriority w:val="99"/>
    <w:unhideWhenUsed/>
    <w:rsid w:val="003D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F67"/>
  </w:style>
  <w:style w:type="character" w:styleId="Hipercze">
    <w:name w:val="Hyperlink"/>
    <w:basedOn w:val="Domylnaczcionkaakapitu"/>
    <w:uiPriority w:val="99"/>
    <w:semiHidden/>
    <w:unhideWhenUsed/>
    <w:rsid w:val="0054704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718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7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F67"/>
  </w:style>
  <w:style w:type="paragraph" w:styleId="Stopka">
    <w:name w:val="footer"/>
    <w:basedOn w:val="Normalny"/>
    <w:link w:val="StopkaZnak"/>
    <w:uiPriority w:val="99"/>
    <w:unhideWhenUsed/>
    <w:rsid w:val="003D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F67"/>
  </w:style>
  <w:style w:type="character" w:styleId="Hipercze">
    <w:name w:val="Hyperlink"/>
    <w:basedOn w:val="Domylnaczcionkaakapitu"/>
    <w:uiPriority w:val="99"/>
    <w:semiHidden/>
    <w:unhideWhenUsed/>
    <w:rsid w:val="0054704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718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lekcja.pl/tests/quiz/mahlzeit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lekcja.pl/dach-lander/mahlzeiten-in-deutschland-posilki-w-niemczec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lekcja.pl/tests/verbinde/mahlzeiten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lekcja.pl/tests/verbinde/mahlzeiten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2020-03-26T01:32:00Z</dcterms:created>
  <dcterms:modified xsi:type="dcterms:W3CDTF">2020-03-26T02:25:00Z</dcterms:modified>
</cp:coreProperties>
</file>